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</w:tabs>
        <w:rPr>
          <w:sz w:val="32"/>
          <w:szCs w:val="32"/>
        </w:rPr>
      </w:pPr>
      <w:r w:rsidRPr="00167C1D">
        <w:rPr>
          <w:sz w:val="32"/>
          <w:szCs w:val="32"/>
        </w:rPr>
        <w:t>1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</w:tabs>
        <w:rPr>
          <w:sz w:val="32"/>
          <w:szCs w:val="32"/>
        </w:rPr>
      </w:pPr>
      <w:r w:rsidRPr="00167C1D">
        <w:rPr>
          <w:sz w:val="32"/>
          <w:szCs w:val="32"/>
        </w:rPr>
        <w:t>13 апреля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 - 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</w:tabs>
        <w:rPr>
          <w:sz w:val="32"/>
          <w:szCs w:val="32"/>
        </w:rPr>
      </w:pPr>
      <w:r w:rsidRPr="00167C1D">
        <w:rPr>
          <w:sz w:val="32"/>
          <w:szCs w:val="32"/>
        </w:rPr>
        <w:t>«Зоркий» - ЦСП «Измайлово»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 - «Россиянка»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2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19 апреля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 - 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20 апреля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 - «Звезда-2005»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ЦСП «Измайлово» - «Россиянка»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3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27 апреля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«Звезда-2005» - 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ЦСП «Измайлово» - 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«Зоркий» - 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4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 мая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«Звезда-2005» - «Зоркий»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 - ЦСП «Измайлово»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 - «Россиянка»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5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11 мая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«Зоркий» - 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«Звезда-2005» - «Россиянка»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 - 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6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18 мая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 - ЦСП «Измайлово»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«Звезда-2005» - 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«Россиянка» - «Зоркий»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7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31 мая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lastRenderedPageBreak/>
        <w:t>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 - «Зоркий»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ЦСП «Измайлово» - «Звезда-2005»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«Россиянка» - 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8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 xml:space="preserve">7 июня 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«Россиянка» - 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 - 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ЦСП «Измайлово» - «Зоркий»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9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29 июня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 - 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«Звезда-2005» - 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«Россиянка» - ЦСП «Измайлово»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10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10 июля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 - «Зоркий»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 - «Звезда-2005»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 - ЦСП «Измайлово»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11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 августа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«Россиянка» - 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«Зоркий» - «Звезда-2005»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ЦСП «Измайлово» - 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12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12 августа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 - 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 - «Зоркий»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«Россиянка» - «Звезда-2005»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13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31 августа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ЦСП «Измайлово» - «</w:t>
      </w:r>
      <w:proofErr w:type="gramStart"/>
      <w:r w:rsidRPr="00167C1D">
        <w:rPr>
          <w:sz w:val="32"/>
          <w:szCs w:val="32"/>
        </w:rPr>
        <w:t>Рязань-ВДВ</w:t>
      </w:r>
      <w:proofErr w:type="gram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 - «Звезда-2005»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«Зоркий» - «Россиянка»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14 тур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5 сентября</w:t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</w:t>
      </w:r>
      <w:proofErr w:type="spellStart"/>
      <w:r w:rsidRPr="00167C1D">
        <w:rPr>
          <w:sz w:val="32"/>
          <w:szCs w:val="32"/>
        </w:rPr>
        <w:t>Мордовочка</w:t>
      </w:r>
      <w:proofErr w:type="spellEnd"/>
      <w:r w:rsidRPr="00167C1D">
        <w:rPr>
          <w:sz w:val="32"/>
          <w:szCs w:val="32"/>
        </w:rPr>
        <w:t>» - «Россиянка»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«Зоркий» - «</w:t>
      </w:r>
      <w:proofErr w:type="spellStart"/>
      <w:r w:rsidRPr="00167C1D">
        <w:rPr>
          <w:sz w:val="32"/>
          <w:szCs w:val="32"/>
        </w:rPr>
        <w:t>Кубаночка</w:t>
      </w:r>
      <w:proofErr w:type="spellEnd"/>
      <w:r w:rsidRPr="00167C1D">
        <w:rPr>
          <w:sz w:val="32"/>
          <w:szCs w:val="32"/>
        </w:rPr>
        <w:t>»</w:t>
      </w:r>
      <w:r w:rsidRPr="00167C1D">
        <w:rPr>
          <w:sz w:val="32"/>
          <w:szCs w:val="32"/>
        </w:rPr>
        <w:tab/>
      </w:r>
    </w:p>
    <w:p w:rsidR="00167C1D" w:rsidRPr="00167C1D" w:rsidRDefault="00167C1D" w:rsidP="00167C1D">
      <w:pPr>
        <w:tabs>
          <w:tab w:val="left" w:pos="3649"/>
          <w:tab w:val="left" w:pos="4971"/>
          <w:tab w:val="left" w:pos="6891"/>
          <w:tab w:val="left" w:pos="7408"/>
          <w:tab w:val="left" w:pos="9328"/>
        </w:tabs>
        <w:rPr>
          <w:sz w:val="32"/>
          <w:szCs w:val="32"/>
        </w:rPr>
      </w:pPr>
      <w:r w:rsidRPr="00167C1D">
        <w:rPr>
          <w:sz w:val="32"/>
          <w:szCs w:val="32"/>
        </w:rPr>
        <w:t>«Звезда-2005» - ЦСП «Измайлово»</w:t>
      </w:r>
      <w:r w:rsidRPr="00167C1D">
        <w:rPr>
          <w:sz w:val="32"/>
          <w:szCs w:val="32"/>
        </w:rPr>
        <w:tab/>
      </w:r>
    </w:p>
    <w:p w:rsidR="00E306C4" w:rsidRPr="00167C1D" w:rsidRDefault="00E306C4">
      <w:pPr>
        <w:rPr>
          <w:sz w:val="32"/>
          <w:szCs w:val="32"/>
        </w:rPr>
      </w:pPr>
    </w:p>
    <w:sectPr w:rsidR="00E306C4" w:rsidRPr="00167C1D" w:rsidSect="00E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67C1D"/>
    <w:rsid w:val="00167C1D"/>
    <w:rsid w:val="00E3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2014-04-04T06:23:00Z</dcterms:created>
  <dcterms:modified xsi:type="dcterms:W3CDTF">2014-04-04T06:23:00Z</dcterms:modified>
</cp:coreProperties>
</file>